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F338" w14:textId="77777777" w:rsidR="00095D79" w:rsidRPr="004F66DF" w:rsidRDefault="00095D79" w:rsidP="00095D79">
      <w:pPr>
        <w:jc w:val="right"/>
        <w:rPr>
          <w:sz w:val="28"/>
          <w:szCs w:val="28"/>
        </w:rPr>
      </w:pPr>
    </w:p>
    <w:p w14:paraId="131FF7D0" w14:textId="77777777" w:rsidR="007875DE" w:rsidRDefault="00095D79" w:rsidP="00095D79">
      <w:pPr>
        <w:jc w:val="center"/>
        <w:rPr>
          <w:b/>
          <w:sz w:val="28"/>
          <w:szCs w:val="28"/>
        </w:rPr>
      </w:pPr>
      <w:r w:rsidRPr="00EF7F9C">
        <w:rPr>
          <w:b/>
          <w:sz w:val="28"/>
          <w:szCs w:val="28"/>
        </w:rPr>
        <w:t xml:space="preserve">PLAN PRACY </w:t>
      </w:r>
      <w:r>
        <w:rPr>
          <w:b/>
          <w:sz w:val="28"/>
          <w:szCs w:val="28"/>
        </w:rPr>
        <w:t>KOMISJI DS. SPOŁECZNYCH</w:t>
      </w:r>
      <w:r w:rsidRPr="00EF7F9C">
        <w:rPr>
          <w:b/>
          <w:sz w:val="28"/>
          <w:szCs w:val="28"/>
        </w:rPr>
        <w:t xml:space="preserve"> </w:t>
      </w:r>
    </w:p>
    <w:p w14:paraId="0AF15EF9" w14:textId="02A1C56F" w:rsidR="00095D79" w:rsidRPr="00EF7F9C" w:rsidRDefault="00095D79" w:rsidP="0009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końca 2025 r</w:t>
      </w:r>
      <w:r w:rsidRPr="00EF7F9C">
        <w:rPr>
          <w:b/>
          <w:sz w:val="28"/>
          <w:szCs w:val="28"/>
        </w:rPr>
        <w:t>.</w:t>
      </w:r>
    </w:p>
    <w:p w14:paraId="68D52FB3" w14:textId="77777777" w:rsidR="00095D79" w:rsidRPr="00EF7F9C" w:rsidRDefault="00095D79" w:rsidP="00095D79">
      <w:pPr>
        <w:jc w:val="center"/>
        <w:rPr>
          <w:sz w:val="28"/>
          <w:szCs w:val="28"/>
        </w:rPr>
      </w:pPr>
    </w:p>
    <w:p w14:paraId="5593DD89" w14:textId="77777777" w:rsidR="00095D79" w:rsidRDefault="00095D79" w:rsidP="00095D79">
      <w:pPr>
        <w:rPr>
          <w:sz w:val="28"/>
          <w:szCs w:val="28"/>
        </w:rPr>
      </w:pPr>
    </w:p>
    <w:p w14:paraId="24A6C61C" w14:textId="16CAA07E" w:rsidR="00095D79" w:rsidRPr="00EF7F9C" w:rsidRDefault="007875DE" w:rsidP="00095D7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28 </w:t>
      </w:r>
      <w:r w:rsidR="00095D79">
        <w:rPr>
          <w:sz w:val="28"/>
          <w:szCs w:val="28"/>
          <w:u w:val="single"/>
        </w:rPr>
        <w:t>PAŹDZIERNIKA 2024 r.</w:t>
      </w:r>
    </w:p>
    <w:p w14:paraId="2D0AE4E2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AF99251" w14:textId="77777777" w:rsidR="00095D79" w:rsidRPr="00095D79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proofErr w:type="spellStart"/>
      <w:r w:rsidRPr="00095D79">
        <w:rPr>
          <w:sz w:val="28"/>
          <w:szCs w:val="28"/>
        </w:rPr>
        <w:t>ws</w:t>
      </w:r>
      <w:proofErr w:type="spellEnd"/>
      <w:r w:rsidRPr="00095D79">
        <w:rPr>
          <w:sz w:val="28"/>
          <w:szCs w:val="28"/>
        </w:rPr>
        <w:t>. stref ciszy na akwenach wodnych na terenie powiatu</w:t>
      </w:r>
    </w:p>
    <w:p w14:paraId="5D1F1C7A" w14:textId="3099EFDF" w:rsidR="00095D79" w:rsidRDefault="00095D79" w:rsidP="00095D79">
      <w:pPr>
        <w:ind w:left="720"/>
        <w:jc w:val="both"/>
        <w:rPr>
          <w:sz w:val="28"/>
          <w:szCs w:val="28"/>
        </w:rPr>
      </w:pPr>
      <w:r w:rsidRPr="00095D79">
        <w:rPr>
          <w:sz w:val="28"/>
          <w:szCs w:val="28"/>
        </w:rPr>
        <w:t>(przedstawiciele władz samorządowych, policji, straży, nadleśnictwa RDOŚ, Wód Polskich)</w:t>
      </w:r>
      <w:r w:rsidRPr="00EF7F9C">
        <w:rPr>
          <w:sz w:val="28"/>
          <w:szCs w:val="28"/>
        </w:rPr>
        <w:t>.</w:t>
      </w:r>
    </w:p>
    <w:p w14:paraId="1089A9E9" w14:textId="489B2741" w:rsidR="00095D79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Uchwalenie planu pracy </w:t>
      </w:r>
      <w:r>
        <w:rPr>
          <w:sz w:val="28"/>
          <w:szCs w:val="28"/>
        </w:rPr>
        <w:t>k</w:t>
      </w:r>
      <w:r w:rsidRPr="00EF7F9C">
        <w:rPr>
          <w:sz w:val="28"/>
          <w:szCs w:val="28"/>
        </w:rPr>
        <w:t xml:space="preserve">omisji </w:t>
      </w:r>
      <w:r>
        <w:rPr>
          <w:sz w:val="28"/>
          <w:szCs w:val="28"/>
        </w:rPr>
        <w:t>ds. społecznych</w:t>
      </w:r>
      <w:r w:rsidRPr="00EF7F9C">
        <w:rPr>
          <w:sz w:val="28"/>
          <w:szCs w:val="28"/>
        </w:rPr>
        <w:t xml:space="preserve"> </w:t>
      </w:r>
      <w:bookmarkStart w:id="0" w:name="_Hlk177035158"/>
      <w:r>
        <w:rPr>
          <w:sz w:val="28"/>
          <w:szCs w:val="28"/>
        </w:rPr>
        <w:t xml:space="preserve">do końca </w:t>
      </w:r>
      <w:bookmarkEnd w:id="0"/>
      <w:r>
        <w:rPr>
          <w:sz w:val="28"/>
          <w:szCs w:val="28"/>
        </w:rPr>
        <w:t xml:space="preserve">2025 </w:t>
      </w:r>
      <w:r w:rsidRPr="00EF7F9C">
        <w:rPr>
          <w:sz w:val="28"/>
          <w:szCs w:val="28"/>
        </w:rPr>
        <w:t>r.</w:t>
      </w:r>
    </w:p>
    <w:p w14:paraId="54054AD5" w14:textId="54917BE4" w:rsidR="007875DE" w:rsidRPr="007875DE" w:rsidRDefault="007875DE" w:rsidP="007875DE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7875DE">
        <w:rPr>
          <w:sz w:val="28"/>
          <w:szCs w:val="28"/>
        </w:rPr>
        <w:t>Program współpracy powiatu pyrzyckiego z organizacjami pozarządowymi i innymi uprawnionymi podmiotami o których mowa w art. 3 ust 3 ustawy z dnia 24 kwietnia 2003 roku o działalności pożytku publicznego i o wolontariacie na rok 2025.</w:t>
      </w:r>
    </w:p>
    <w:p w14:paraId="52BA57F4" w14:textId="6E2098D0" w:rsidR="00095D79" w:rsidRPr="00EF7F9C" w:rsidRDefault="00095D79" w:rsidP="00095D7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Dyskusja dot. problemów zawartych w materiałach sesyjnych</w:t>
      </w:r>
    </w:p>
    <w:p w14:paraId="0C480AC4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42D1C0B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3DC1411" w14:textId="5E0084F1" w:rsidR="00095D79" w:rsidRPr="00EF7F9C" w:rsidRDefault="00095D79" w:rsidP="00095D7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LISTOPAD 2024 r.</w:t>
      </w:r>
    </w:p>
    <w:p w14:paraId="2CFA77E4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1FD623A5" w14:textId="77777777" w:rsidR="00095D79" w:rsidRPr="00EF7F9C" w:rsidRDefault="00095D79" w:rsidP="00095D79">
      <w:pPr>
        <w:numPr>
          <w:ilvl w:val="0"/>
          <w:numId w:val="6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Uroczysta sesja z okazji Narodowego Święta Niepodległości 11 listopada, przyznanie wyróżnień Ludzie Ziemi Pyrzyckiej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. </w:t>
      </w:r>
    </w:p>
    <w:p w14:paraId="75224528" w14:textId="77777777" w:rsidR="00095D79" w:rsidRDefault="00095D79" w:rsidP="00095D79">
      <w:pPr>
        <w:jc w:val="both"/>
        <w:rPr>
          <w:sz w:val="28"/>
          <w:szCs w:val="28"/>
        </w:rPr>
      </w:pPr>
    </w:p>
    <w:p w14:paraId="3EC41607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38DE62F" w14:textId="30107F1B" w:rsidR="00095D79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GRUD</w:t>
      </w:r>
      <w:r w:rsidR="007875DE">
        <w:rPr>
          <w:sz w:val="28"/>
          <w:szCs w:val="28"/>
          <w:u w:val="single"/>
        </w:rPr>
        <w:t>ZIEŃ</w:t>
      </w:r>
      <w:r>
        <w:rPr>
          <w:sz w:val="28"/>
          <w:szCs w:val="28"/>
          <w:u w:val="single"/>
        </w:rPr>
        <w:t xml:space="preserve"> 2024 r.</w:t>
      </w:r>
    </w:p>
    <w:p w14:paraId="75C4522B" w14:textId="77777777" w:rsidR="00095D79" w:rsidRPr="00EF7F9C" w:rsidRDefault="00095D79" w:rsidP="00095D79">
      <w:pPr>
        <w:jc w:val="both"/>
        <w:rPr>
          <w:sz w:val="28"/>
          <w:szCs w:val="28"/>
          <w:u w:val="single"/>
        </w:rPr>
      </w:pPr>
    </w:p>
    <w:p w14:paraId="0B9762CB" w14:textId="460333C1" w:rsidR="00095D79" w:rsidRPr="00095D79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Podsumowanie pracy Komisji w mijającym roku. Sprawozdanie z działalności Komisji ds. Społecznych za 202</w:t>
      </w:r>
      <w:r>
        <w:rPr>
          <w:sz w:val="28"/>
          <w:szCs w:val="28"/>
        </w:rPr>
        <w:t>4</w:t>
      </w:r>
      <w:r w:rsidRPr="00095D79">
        <w:rPr>
          <w:sz w:val="28"/>
          <w:szCs w:val="28"/>
        </w:rPr>
        <w:t xml:space="preserve"> rok. </w:t>
      </w:r>
    </w:p>
    <w:p w14:paraId="49B5B207" w14:textId="58CB4E3F" w:rsidR="00095D79" w:rsidRPr="00095D79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Projekt budżetu powiatu na 202</w:t>
      </w:r>
      <w:r>
        <w:rPr>
          <w:sz w:val="28"/>
          <w:szCs w:val="28"/>
        </w:rPr>
        <w:t>5</w:t>
      </w:r>
      <w:r w:rsidRPr="00095D79">
        <w:rPr>
          <w:sz w:val="28"/>
          <w:szCs w:val="28"/>
        </w:rPr>
        <w:t xml:space="preserve"> rok. </w:t>
      </w:r>
    </w:p>
    <w:p w14:paraId="2A66416F" w14:textId="24A5F8C7" w:rsidR="00095D79" w:rsidRPr="00EF7F9C" w:rsidRDefault="00095D79" w:rsidP="00095D79">
      <w:pPr>
        <w:numPr>
          <w:ilvl w:val="2"/>
          <w:numId w:val="5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r w:rsidR="00CB5563">
        <w:rPr>
          <w:sz w:val="28"/>
          <w:szCs w:val="28"/>
        </w:rPr>
        <w:t xml:space="preserve">dot. </w:t>
      </w:r>
      <w:r w:rsidRPr="00095D79">
        <w:rPr>
          <w:sz w:val="28"/>
          <w:szCs w:val="28"/>
        </w:rPr>
        <w:t>problemów zawartych w materiałach sesyjnych</w:t>
      </w:r>
      <w:r w:rsidRPr="00EF7F9C">
        <w:rPr>
          <w:sz w:val="28"/>
          <w:szCs w:val="28"/>
        </w:rPr>
        <w:t xml:space="preserve">. </w:t>
      </w:r>
    </w:p>
    <w:p w14:paraId="2FE90B61" w14:textId="77777777" w:rsidR="00095D79" w:rsidRDefault="00095D79" w:rsidP="00095D79">
      <w:pPr>
        <w:ind w:left="360"/>
        <w:jc w:val="both"/>
        <w:rPr>
          <w:sz w:val="28"/>
          <w:szCs w:val="28"/>
        </w:rPr>
      </w:pPr>
    </w:p>
    <w:p w14:paraId="1A6649BA" w14:textId="77777777" w:rsidR="00095D79" w:rsidRPr="00426E37" w:rsidRDefault="00095D79" w:rsidP="00095D79">
      <w:pPr>
        <w:ind w:left="360"/>
        <w:jc w:val="both"/>
        <w:rPr>
          <w:sz w:val="28"/>
          <w:szCs w:val="28"/>
        </w:rPr>
      </w:pPr>
    </w:p>
    <w:p w14:paraId="612734F7" w14:textId="009D7D7A" w:rsidR="00095D79" w:rsidRPr="00EF7F9C" w:rsidRDefault="007875DE" w:rsidP="00095D79">
      <w:pPr>
        <w:rPr>
          <w:sz w:val="28"/>
          <w:szCs w:val="28"/>
        </w:rPr>
      </w:pPr>
      <w:r>
        <w:rPr>
          <w:sz w:val="28"/>
          <w:szCs w:val="28"/>
          <w:u w:val="single"/>
        </w:rPr>
        <w:t>LUTY</w:t>
      </w:r>
      <w:r w:rsidR="00095D79">
        <w:rPr>
          <w:sz w:val="28"/>
          <w:szCs w:val="28"/>
          <w:u w:val="single"/>
        </w:rPr>
        <w:t xml:space="preserve"> 2025 r.</w:t>
      </w:r>
    </w:p>
    <w:p w14:paraId="3827E41D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D66F417" w14:textId="77777777" w:rsidR="00095D79" w:rsidRDefault="00095D79" w:rsidP="00095D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Bieżąca informacja z działalności Szpitala Powiatowego w Pyrzycach.</w:t>
      </w:r>
    </w:p>
    <w:p w14:paraId="2262F126" w14:textId="6CB67D60" w:rsidR="009B25CE" w:rsidRDefault="007875DE" w:rsidP="009B25CE">
      <w:pPr>
        <w:pStyle w:val="Akapitzlis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Informacja dot. </w:t>
      </w:r>
      <w:r w:rsidR="009B25CE" w:rsidRPr="009B25CE">
        <w:rPr>
          <w:sz w:val="28"/>
          <w:szCs w:val="28"/>
        </w:rPr>
        <w:t>zajęć i opieki podczas zimowych ferii.</w:t>
      </w:r>
    </w:p>
    <w:p w14:paraId="51906A37" w14:textId="3665EBE8" w:rsidR="007875DE" w:rsidRPr="007875DE" w:rsidRDefault="007875DE" w:rsidP="007875DE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Powiatow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Międzyszkoln</w:t>
      </w:r>
      <w:r>
        <w:rPr>
          <w:sz w:val="28"/>
          <w:szCs w:val="28"/>
        </w:rPr>
        <w:t>y</w:t>
      </w:r>
      <w:r>
        <w:rPr>
          <w:sz w:val="28"/>
          <w:szCs w:val="28"/>
        </w:rPr>
        <w:t xml:space="preserve"> Ośrod</w:t>
      </w:r>
      <w:r>
        <w:rPr>
          <w:sz w:val="28"/>
          <w:szCs w:val="28"/>
        </w:rPr>
        <w:t>ek</w:t>
      </w:r>
      <w:r>
        <w:rPr>
          <w:sz w:val="28"/>
          <w:szCs w:val="28"/>
        </w:rPr>
        <w:t xml:space="preserve"> Sportow</w:t>
      </w:r>
      <w:r>
        <w:rPr>
          <w:sz w:val="28"/>
          <w:szCs w:val="28"/>
        </w:rPr>
        <w:t>y</w:t>
      </w:r>
      <w:r>
        <w:rPr>
          <w:sz w:val="28"/>
          <w:szCs w:val="28"/>
        </w:rPr>
        <w:t>.</w:t>
      </w:r>
    </w:p>
    <w:p w14:paraId="21AF021B" w14:textId="77777777" w:rsidR="00095D79" w:rsidRDefault="00095D79" w:rsidP="00095D79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5C4569">
        <w:rPr>
          <w:sz w:val="28"/>
          <w:szCs w:val="28"/>
        </w:rPr>
        <w:t>Informacja o działaniach na rzecz kultury, ochrony zabytków i opieki nad zabytkami w 202</w:t>
      </w:r>
      <w:r>
        <w:rPr>
          <w:sz w:val="28"/>
          <w:szCs w:val="28"/>
        </w:rPr>
        <w:t>4</w:t>
      </w:r>
      <w:r w:rsidRPr="005C4569">
        <w:rPr>
          <w:sz w:val="28"/>
          <w:szCs w:val="28"/>
        </w:rPr>
        <w:t xml:space="preserve"> rok</w:t>
      </w:r>
      <w:r>
        <w:rPr>
          <w:sz w:val="28"/>
          <w:szCs w:val="28"/>
        </w:rPr>
        <w:t>.</w:t>
      </w:r>
    </w:p>
    <w:p w14:paraId="1294A9BF" w14:textId="77777777" w:rsidR="00095D79" w:rsidRDefault="00095D79" w:rsidP="00095D79">
      <w:pPr>
        <w:numPr>
          <w:ilvl w:val="0"/>
          <w:numId w:val="8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działalności Powiatowego Urzędu Pracy - realizacja Powiatowego programu przeciwdziałania bezrobociu oraz aktywizacji lokalnego rynku pracy oraz współpraca ze szkołami, z firmami i szkołami wyższymi, zmierzająca do kształcenia uczniów wg zapotrzebowania rynku pracy.</w:t>
      </w:r>
    </w:p>
    <w:p w14:paraId="5966624C" w14:textId="0263EED5" w:rsidR="00CB5563" w:rsidRPr="00CB5563" w:rsidRDefault="00CB5563" w:rsidP="00CB5563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B5563">
        <w:rPr>
          <w:sz w:val="28"/>
          <w:szCs w:val="28"/>
        </w:rPr>
        <w:t>Dyskusja dot. problemów zawartych w materiałach sesyjnych.</w:t>
      </w:r>
    </w:p>
    <w:p w14:paraId="1D6B30AC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343707DC" w14:textId="52F0EB1F" w:rsidR="00095D79" w:rsidRPr="00EF7F9C" w:rsidRDefault="007875DE" w:rsidP="00095D7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MARZEC</w:t>
      </w:r>
      <w:r w:rsidR="00095D79">
        <w:rPr>
          <w:sz w:val="28"/>
          <w:szCs w:val="28"/>
          <w:u w:val="single"/>
        </w:rPr>
        <w:t xml:space="preserve"> 2025 r.</w:t>
      </w:r>
    </w:p>
    <w:p w14:paraId="3E354070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A9A1CA8" w14:textId="6FF626B1" w:rsidR="00CB5563" w:rsidRDefault="00095D79" w:rsidP="00CB5563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Stan bezpieczeństwa w powiecie pyrzyckim</w:t>
      </w:r>
      <w:r w:rsidR="00CB5563">
        <w:rPr>
          <w:sz w:val="28"/>
          <w:szCs w:val="28"/>
        </w:rPr>
        <w:t>.</w:t>
      </w:r>
    </w:p>
    <w:p w14:paraId="21920B5D" w14:textId="77777777" w:rsidR="00095D79" w:rsidRPr="00EF7F9C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o pozyskaniu przez Starostwo i jednostki organizacyjne funduszy zewnętrznych – wykaz zrealizowanych projektów.</w:t>
      </w:r>
    </w:p>
    <w:p w14:paraId="7ACAA3C2" w14:textId="77777777" w:rsidR="00095D79" w:rsidRPr="00EF7F9C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realizacji programu współpracy z organizacjami pozarządowymi w roku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>.</w:t>
      </w:r>
    </w:p>
    <w:p w14:paraId="4AF9336D" w14:textId="77777777" w:rsidR="00095D79" w:rsidRDefault="00095D79" w:rsidP="00095D79">
      <w:pPr>
        <w:numPr>
          <w:ilvl w:val="0"/>
          <w:numId w:val="7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realizacji programu rozwoju kultury fizycznej i sportu w powiecie pyrzyckim na lata 2020-2028 za rok poprzedni.</w:t>
      </w:r>
    </w:p>
    <w:p w14:paraId="6FC619F9" w14:textId="1507709A" w:rsidR="00CB5563" w:rsidRPr="00EF7F9C" w:rsidRDefault="00CB5563" w:rsidP="00CB5563">
      <w:pPr>
        <w:numPr>
          <w:ilvl w:val="0"/>
          <w:numId w:val="7"/>
        </w:numPr>
        <w:jc w:val="both"/>
        <w:rPr>
          <w:sz w:val="28"/>
          <w:szCs w:val="28"/>
        </w:rPr>
      </w:pPr>
      <w:r w:rsidRPr="00CB5563">
        <w:rPr>
          <w:sz w:val="28"/>
          <w:szCs w:val="28"/>
        </w:rPr>
        <w:t>Dyskusja</w:t>
      </w:r>
      <w:r>
        <w:rPr>
          <w:sz w:val="28"/>
          <w:szCs w:val="28"/>
        </w:rPr>
        <w:t xml:space="preserve"> dot.</w:t>
      </w:r>
      <w:r w:rsidRPr="00CB5563">
        <w:rPr>
          <w:sz w:val="28"/>
          <w:szCs w:val="28"/>
        </w:rPr>
        <w:t xml:space="preserve"> problemów zawartych w materiałach sesyjnych.</w:t>
      </w:r>
    </w:p>
    <w:p w14:paraId="5536B071" w14:textId="77777777" w:rsidR="00095D79" w:rsidRDefault="00095D79" w:rsidP="00095D79">
      <w:pPr>
        <w:jc w:val="both"/>
        <w:rPr>
          <w:sz w:val="28"/>
          <w:szCs w:val="28"/>
        </w:rPr>
      </w:pPr>
    </w:p>
    <w:p w14:paraId="2E1BC2B5" w14:textId="7705919C" w:rsidR="00095D79" w:rsidRDefault="007875DE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KWIECIEŃ </w:t>
      </w:r>
      <w:r w:rsidR="00095D79" w:rsidRPr="00755D17">
        <w:rPr>
          <w:sz w:val="28"/>
          <w:szCs w:val="28"/>
          <w:u w:val="single"/>
        </w:rPr>
        <w:t>2025 r.</w:t>
      </w:r>
    </w:p>
    <w:p w14:paraId="7A09638E" w14:textId="77777777" w:rsidR="00095D79" w:rsidRPr="00755D17" w:rsidRDefault="00095D79" w:rsidP="00095D79">
      <w:pPr>
        <w:jc w:val="both"/>
        <w:rPr>
          <w:sz w:val="28"/>
          <w:szCs w:val="28"/>
          <w:u w:val="single"/>
        </w:rPr>
      </w:pPr>
    </w:p>
    <w:p w14:paraId="553D3B91" w14:textId="77777777" w:rsidR="00095D79" w:rsidRPr="00EF7F9C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wykonania zadań za rok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przez:</w:t>
      </w:r>
    </w:p>
    <w:p w14:paraId="2923029E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Biuro Geodezji,</w:t>
      </w:r>
    </w:p>
    <w:p w14:paraId="3F28322D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Architektury i Budownictwa,</w:t>
      </w:r>
    </w:p>
    <w:p w14:paraId="0419CCD5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Gospodarki Nieruchomościami,</w:t>
      </w:r>
    </w:p>
    <w:p w14:paraId="6CD3AABE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Wydziału Dróg</w:t>
      </w:r>
      <w:r>
        <w:rPr>
          <w:sz w:val="28"/>
          <w:szCs w:val="28"/>
        </w:rPr>
        <w:t>,</w:t>
      </w:r>
    </w:p>
    <w:p w14:paraId="0F4A310A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Wydział Komunikacji</w:t>
      </w:r>
      <w:r>
        <w:rPr>
          <w:sz w:val="28"/>
          <w:szCs w:val="28"/>
        </w:rPr>
        <w:t>,</w:t>
      </w:r>
    </w:p>
    <w:p w14:paraId="2C480368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Inwestycji i Zamówień Publicznych,</w:t>
      </w:r>
    </w:p>
    <w:p w14:paraId="61B77E27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Bezpieczeństwa Publicznego,</w:t>
      </w:r>
    </w:p>
    <w:p w14:paraId="576F820C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Wydział Ochrony Środowiska, Leśnictwa i Rolnictwa.</w:t>
      </w:r>
    </w:p>
    <w:p w14:paraId="6BDCE511" w14:textId="77777777" w:rsidR="00095D79" w:rsidRPr="00E879BB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działalności Powiatowego Rzecznika Konsumentów za         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 </w:t>
      </w:r>
    </w:p>
    <w:p w14:paraId="144CADCC" w14:textId="77777777" w:rsidR="00095D79" w:rsidRPr="00EF7F9C" w:rsidRDefault="00095D79" w:rsidP="00095D79">
      <w:pPr>
        <w:numPr>
          <w:ilvl w:val="0"/>
          <w:numId w:val="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z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r.:</w:t>
      </w:r>
    </w:p>
    <w:p w14:paraId="5CB41EE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Powiatowego Lekarza Weterynarii,</w:t>
      </w:r>
    </w:p>
    <w:p w14:paraId="0511B1A7" w14:textId="77777777" w:rsidR="00095D79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>- Państwowego Powiatowego Inspektora Sanitarnego</w:t>
      </w:r>
      <w:r>
        <w:rPr>
          <w:sz w:val="28"/>
          <w:szCs w:val="28"/>
        </w:rPr>
        <w:t>,</w:t>
      </w:r>
    </w:p>
    <w:p w14:paraId="12D8F637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F7F9C">
        <w:rPr>
          <w:sz w:val="28"/>
          <w:szCs w:val="28"/>
        </w:rPr>
        <w:t xml:space="preserve"> Powiatowego Inspektora Nadzoru Budowlanego</w:t>
      </w:r>
      <w:r>
        <w:rPr>
          <w:sz w:val="28"/>
          <w:szCs w:val="28"/>
        </w:rPr>
        <w:t>.</w:t>
      </w:r>
    </w:p>
    <w:p w14:paraId="0FF2FEA3" w14:textId="77CC70DD" w:rsidR="00095D79" w:rsidRDefault="00095D79" w:rsidP="00CB5563">
      <w:pPr>
        <w:jc w:val="both"/>
        <w:rPr>
          <w:sz w:val="28"/>
          <w:szCs w:val="28"/>
        </w:rPr>
      </w:pPr>
    </w:p>
    <w:p w14:paraId="5E216A44" w14:textId="62EF1F96" w:rsidR="00CB5563" w:rsidRPr="00CB5563" w:rsidRDefault="00CB5563" w:rsidP="00CB556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B5563">
        <w:rPr>
          <w:sz w:val="28"/>
          <w:szCs w:val="28"/>
        </w:rPr>
        <w:t>Dyskusja dot. problemów zawartych w materiałach sesyjnych.</w:t>
      </w:r>
    </w:p>
    <w:p w14:paraId="0A93DE7A" w14:textId="77777777" w:rsidR="00CB5563" w:rsidRPr="00CB5563" w:rsidRDefault="00CB5563" w:rsidP="00CB5563">
      <w:pPr>
        <w:jc w:val="both"/>
        <w:rPr>
          <w:b/>
          <w:sz w:val="28"/>
          <w:szCs w:val="28"/>
        </w:rPr>
      </w:pPr>
    </w:p>
    <w:p w14:paraId="781F797F" w14:textId="491E2ED9" w:rsidR="00095D79" w:rsidRPr="00EF7F9C" w:rsidRDefault="007875DE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MAJ</w:t>
      </w:r>
      <w:r w:rsidR="00095D79" w:rsidRPr="00EF7F9C">
        <w:rPr>
          <w:sz w:val="28"/>
          <w:szCs w:val="28"/>
          <w:u w:val="single"/>
        </w:rPr>
        <w:t xml:space="preserve"> 202</w:t>
      </w:r>
      <w:r w:rsidR="00095D79">
        <w:rPr>
          <w:sz w:val="28"/>
          <w:szCs w:val="28"/>
          <w:u w:val="single"/>
        </w:rPr>
        <w:t>5</w:t>
      </w:r>
      <w:r w:rsidR="00095D79" w:rsidRPr="00EF7F9C">
        <w:rPr>
          <w:sz w:val="28"/>
          <w:szCs w:val="28"/>
          <w:u w:val="single"/>
        </w:rPr>
        <w:t xml:space="preserve"> r. </w:t>
      </w:r>
    </w:p>
    <w:p w14:paraId="6A84E582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765AD7B" w14:textId="77777777" w:rsidR="00095D79" w:rsidRPr="00EF7F9C" w:rsidRDefault="00095D79" w:rsidP="00095D79">
      <w:pPr>
        <w:numPr>
          <w:ilvl w:val="0"/>
          <w:numId w:val="2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Udział radnych w uroczystościach z okazji Konstytucji 3 Maja.</w:t>
      </w:r>
    </w:p>
    <w:p w14:paraId="62BD07D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5EB5EC96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4421DAC" w14:textId="19D39DCE" w:rsidR="00095D79" w:rsidRPr="00EF7F9C" w:rsidRDefault="007875DE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CZERWIEC</w:t>
      </w:r>
      <w:r w:rsidR="00095D79">
        <w:rPr>
          <w:sz w:val="28"/>
          <w:szCs w:val="28"/>
          <w:u w:val="single"/>
        </w:rPr>
        <w:t xml:space="preserve"> 2025 r.</w:t>
      </w:r>
    </w:p>
    <w:p w14:paraId="77790787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922C126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Raport o stanie powiatu - debata. Wotum zaufania dla Zarządu Powiatu.</w:t>
      </w:r>
    </w:p>
    <w:p w14:paraId="4558B96D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Ocena realizacji budżetu za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r.</w:t>
      </w:r>
    </w:p>
    <w:p w14:paraId="77CE76B7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- Absolutorium dla Zarządu Powiatu Pyrzyckiego. </w:t>
      </w:r>
    </w:p>
    <w:p w14:paraId="46AD4ECE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Stan przygotowań do wakacji pod względem bezpieczeństwa.</w:t>
      </w:r>
    </w:p>
    <w:p w14:paraId="79EA95E9" w14:textId="030D970D" w:rsidR="00CB5563" w:rsidRPr="00CB5563" w:rsidRDefault="00095D79" w:rsidP="00CB5563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Przygotowania do rozpoczęcia roku szkolnego 20</w:t>
      </w:r>
      <w:r>
        <w:rPr>
          <w:sz w:val="28"/>
          <w:szCs w:val="28"/>
        </w:rPr>
        <w:t>25/26</w:t>
      </w:r>
      <w:r w:rsidRPr="00EF7F9C">
        <w:rPr>
          <w:sz w:val="28"/>
          <w:szCs w:val="28"/>
        </w:rPr>
        <w:t>.</w:t>
      </w:r>
    </w:p>
    <w:p w14:paraId="18BEE302" w14:textId="2C87A007" w:rsidR="00095D79" w:rsidRPr="007875DE" w:rsidRDefault="00CB5563" w:rsidP="00095D79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Dyskusja dot. problemów zawartych w materiałach sesyjnych</w:t>
      </w:r>
      <w:r>
        <w:rPr>
          <w:sz w:val="28"/>
          <w:szCs w:val="28"/>
        </w:rPr>
        <w:t>.</w:t>
      </w:r>
    </w:p>
    <w:p w14:paraId="6E1777F4" w14:textId="24A2D612" w:rsidR="00095D79" w:rsidRPr="00EF7F9C" w:rsidRDefault="007875DE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WRZESIEŃ</w:t>
      </w:r>
      <w:r w:rsidR="00095D79">
        <w:rPr>
          <w:sz w:val="28"/>
          <w:szCs w:val="28"/>
          <w:u w:val="single"/>
        </w:rPr>
        <w:t xml:space="preserve"> 2025 r.</w:t>
      </w:r>
    </w:p>
    <w:p w14:paraId="1561AD46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5F4123FB" w14:textId="77777777" w:rsidR="00095D79" w:rsidRPr="00EF7F9C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finansowe Szpitala Powiatowego w Pyrzycach.</w:t>
      </w:r>
    </w:p>
    <w:p w14:paraId="610E2DF2" w14:textId="77777777" w:rsidR="00095D79" w:rsidRPr="00EF7F9C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Raport o sytuacji ekonomiczno-finansowej Szpitala Powiatowego w Pyrzycach.</w:t>
      </w:r>
    </w:p>
    <w:p w14:paraId="78058DFA" w14:textId="77777777" w:rsidR="00095D79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Sprawozdanie z działalności Szpitala Powiatowego w Pyrzycach ze szczególnym uwzględnieniem usług medycznych świadczonych na rzecz mieszkańców.</w:t>
      </w:r>
    </w:p>
    <w:p w14:paraId="0824B3B3" w14:textId="77777777" w:rsidR="00095D79" w:rsidRPr="00764567" w:rsidRDefault="00095D79" w:rsidP="00095D79">
      <w:pPr>
        <w:numPr>
          <w:ilvl w:val="0"/>
          <w:numId w:val="10"/>
        </w:numPr>
        <w:jc w:val="both"/>
        <w:rPr>
          <w:sz w:val="28"/>
          <w:szCs w:val="28"/>
        </w:rPr>
      </w:pPr>
      <w:r w:rsidRPr="00764567">
        <w:rPr>
          <w:sz w:val="28"/>
          <w:szCs w:val="28"/>
        </w:rPr>
        <w:t>Ocena zasobów Pomocy Społecznej.</w:t>
      </w:r>
    </w:p>
    <w:p w14:paraId="030E8185" w14:textId="77777777" w:rsidR="00095D79" w:rsidRPr="00EF7F9C" w:rsidRDefault="00095D79" w:rsidP="00095D79">
      <w:pPr>
        <w:numPr>
          <w:ilvl w:val="0"/>
          <w:numId w:val="3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Pomoc społeczna na terenie powiatu, sprawozdania przedkładają:</w:t>
      </w:r>
    </w:p>
    <w:p w14:paraId="5E8B743A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Powiatowe Centrum Pomocy Rodzinie, </w:t>
      </w:r>
    </w:p>
    <w:p w14:paraId="26F6B5A8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Centrum Placówek Opiekuńczo – Wychowawczych w Pyrzycach, </w:t>
      </w:r>
    </w:p>
    <w:p w14:paraId="61A3BDAE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Zespół ds. Orzekania o Niepełnosprawności,</w:t>
      </w:r>
    </w:p>
    <w:p w14:paraId="61B09945" w14:textId="77777777" w:rsidR="00095D79" w:rsidRPr="00EF7F9C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Polskie Stowarzyszenie na Rzecz Osób z Niepełnosprawnością Intelektualną Koło w Pyrzycach, </w:t>
      </w:r>
    </w:p>
    <w:p w14:paraId="4EF4DCD5" w14:textId="77777777" w:rsidR="00095D79" w:rsidRPr="006916F5" w:rsidRDefault="00095D79" w:rsidP="00095D79">
      <w:pPr>
        <w:numPr>
          <w:ilvl w:val="0"/>
          <w:numId w:val="11"/>
        </w:numPr>
        <w:jc w:val="both"/>
        <w:rPr>
          <w:sz w:val="28"/>
          <w:szCs w:val="28"/>
        </w:rPr>
      </w:pPr>
      <w:smartTag w:uri="urn:schemas-microsoft-com:office:smarttags" w:element="PersonName">
        <w:r w:rsidRPr="00EF7F9C">
          <w:rPr>
            <w:sz w:val="28"/>
            <w:szCs w:val="28"/>
          </w:rPr>
          <w:t>Dom Pomocy Społecznej</w:t>
        </w:r>
      </w:smartTag>
      <w:r w:rsidRPr="00EF7F9C">
        <w:rPr>
          <w:sz w:val="28"/>
          <w:szCs w:val="28"/>
        </w:rPr>
        <w:t xml:space="preserve">. </w:t>
      </w:r>
    </w:p>
    <w:p w14:paraId="22C8BF62" w14:textId="77777777" w:rsidR="00095D79" w:rsidRPr="00EF7F9C" w:rsidRDefault="00095D79" w:rsidP="00095D79">
      <w:pPr>
        <w:ind w:left="720"/>
        <w:jc w:val="both"/>
        <w:rPr>
          <w:sz w:val="28"/>
          <w:szCs w:val="28"/>
        </w:rPr>
      </w:pPr>
    </w:p>
    <w:p w14:paraId="0A62CA94" w14:textId="77777777" w:rsidR="00095D79" w:rsidRPr="00A71EDB" w:rsidRDefault="00095D79" w:rsidP="00095D79">
      <w:pPr>
        <w:ind w:left="360"/>
        <w:jc w:val="both"/>
        <w:rPr>
          <w:sz w:val="28"/>
          <w:szCs w:val="28"/>
          <w:u w:val="single"/>
        </w:rPr>
      </w:pPr>
    </w:p>
    <w:p w14:paraId="0B02372E" w14:textId="25E023FA" w:rsidR="00095D79" w:rsidRPr="00A71EDB" w:rsidRDefault="00095D79" w:rsidP="00095D79">
      <w:pPr>
        <w:jc w:val="both"/>
        <w:rPr>
          <w:sz w:val="28"/>
          <w:szCs w:val="28"/>
          <w:u w:val="single"/>
        </w:rPr>
      </w:pPr>
      <w:r w:rsidRPr="00A71EDB">
        <w:rPr>
          <w:sz w:val="28"/>
          <w:szCs w:val="28"/>
          <w:u w:val="single"/>
        </w:rPr>
        <w:t>PAŹDZIERNIK 2025 r.</w:t>
      </w:r>
    </w:p>
    <w:p w14:paraId="6F0BA804" w14:textId="77777777" w:rsidR="00095D79" w:rsidRPr="00EF7F9C" w:rsidRDefault="00095D79" w:rsidP="00095D79">
      <w:pPr>
        <w:ind w:left="360"/>
        <w:jc w:val="both"/>
        <w:rPr>
          <w:sz w:val="28"/>
          <w:szCs w:val="28"/>
          <w:u w:val="single"/>
        </w:rPr>
      </w:pPr>
    </w:p>
    <w:p w14:paraId="2D398629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 xml:space="preserve">Ocena przygotowań do zimowego oraz letniego utrzymania dróg oraz sprawozdanie z przeprowadzonych prac, remontów i inwestycji. </w:t>
      </w:r>
    </w:p>
    <w:p w14:paraId="12DC8B2B" w14:textId="77777777" w:rsidR="00095D79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Informacja Regionalnego Dyrektora Ochrony Środowiska w Szczecinie.</w:t>
      </w:r>
    </w:p>
    <w:p w14:paraId="6B1C1893" w14:textId="4C5AF801" w:rsidR="007875DE" w:rsidRPr="007875DE" w:rsidRDefault="007875DE" w:rsidP="007875DE">
      <w:pPr>
        <w:pStyle w:val="Akapitzlist"/>
        <w:numPr>
          <w:ilvl w:val="0"/>
          <w:numId w:val="9"/>
        </w:numPr>
        <w:rPr>
          <w:sz w:val="28"/>
          <w:szCs w:val="28"/>
        </w:rPr>
      </w:pPr>
      <w:r w:rsidRPr="007875DE">
        <w:rPr>
          <w:sz w:val="28"/>
          <w:szCs w:val="28"/>
        </w:rPr>
        <w:t>Program współpracy powiatu pyrzyckiego z organizacjami pozarządowymi i innymi uprawnionymi podmiotami o których mowa w art. 3 ust 3 ustawy z dnia 24 kwietnia 2003 roku o działalności pożytku publicznego i o wolontariacie na rok 2026.</w:t>
      </w:r>
    </w:p>
    <w:p w14:paraId="31D3B3E8" w14:textId="77777777" w:rsidR="00095D79" w:rsidRDefault="00095D79" w:rsidP="00095D7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Sprawozdanie z działalności szkół i placówek oświatowych prowadzonych przez powiat </w:t>
      </w:r>
      <w:r w:rsidRPr="00EF7F9C">
        <w:rPr>
          <w:sz w:val="28"/>
          <w:szCs w:val="28"/>
        </w:rPr>
        <w:t>w roku szkolnym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>/202</w:t>
      </w:r>
      <w:r>
        <w:rPr>
          <w:sz w:val="28"/>
          <w:szCs w:val="28"/>
        </w:rPr>
        <w:t>5:</w:t>
      </w:r>
    </w:p>
    <w:p w14:paraId="21A9A978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Centrum Placówek Opiekuńczo-Wychowawczych,</w:t>
      </w:r>
    </w:p>
    <w:p w14:paraId="04D72070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Specjalny Ośrodek Szkolno-Wychowawczy,</w:t>
      </w:r>
    </w:p>
    <w:p w14:paraId="4C0412DF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Zespół Szkół Nr 1,</w:t>
      </w:r>
    </w:p>
    <w:p w14:paraId="5354D8F7" w14:textId="77777777" w:rsidR="00095D79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Zespół Szkół Nr 2 CKU,</w:t>
      </w:r>
    </w:p>
    <w:p w14:paraId="79146168" w14:textId="77777777" w:rsidR="00095D79" w:rsidRPr="00EF7F9C" w:rsidRDefault="00095D79" w:rsidP="00095D79">
      <w:pPr>
        <w:ind w:left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Poradni Psychologiczno-Pedagogicznej,</w:t>
      </w:r>
    </w:p>
    <w:p w14:paraId="1DE9BF48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Wojewódzkiego Inspektora Ochrony Środowiska oraz Wydziału Ochrony Środowiska, Leśnictwa i Rolnictwa Starostwa Powiatowego o stanie środowiska na terenie Powiatu Pyrzyckiego.</w:t>
      </w:r>
    </w:p>
    <w:p w14:paraId="2B5BE13C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 Krajowego Ośrodka Wsparcia Rolniczego oraz Agencji Restrukturyzacji i Modernizacji Rolnictwa na terenie powiatu pyrzyckiego.</w:t>
      </w:r>
    </w:p>
    <w:p w14:paraId="7EDC777C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 Zachodniopomorskiej Izby Rolniczej na terenie powiatu pyrzyckiego.</w:t>
      </w:r>
    </w:p>
    <w:p w14:paraId="6AE0D531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Informacja nt. działalności Lasów Państwowych na terenie Powiatu Pyrzyckiego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roku.</w:t>
      </w:r>
    </w:p>
    <w:p w14:paraId="4E5FB076" w14:textId="77777777" w:rsidR="00095D79" w:rsidRPr="00EF7F9C" w:rsidRDefault="00095D79" w:rsidP="00095D79">
      <w:pPr>
        <w:numPr>
          <w:ilvl w:val="0"/>
          <w:numId w:val="9"/>
        </w:numPr>
        <w:jc w:val="both"/>
        <w:rPr>
          <w:sz w:val="28"/>
          <w:szCs w:val="28"/>
        </w:rPr>
      </w:pPr>
      <w:r w:rsidRPr="00EF7F9C">
        <w:rPr>
          <w:sz w:val="28"/>
          <w:szCs w:val="28"/>
        </w:rPr>
        <w:lastRenderedPageBreak/>
        <w:t>Informacja nt. działalności Polskiego Gospodarstwa Wodnego i spółek wodnych na terenie powiatu pyrzyckiego w 202</w:t>
      </w:r>
      <w:r>
        <w:rPr>
          <w:sz w:val="28"/>
          <w:szCs w:val="28"/>
        </w:rPr>
        <w:t>4</w:t>
      </w:r>
      <w:r w:rsidRPr="00EF7F9C">
        <w:rPr>
          <w:sz w:val="28"/>
          <w:szCs w:val="28"/>
        </w:rPr>
        <w:t xml:space="preserve"> roku.</w:t>
      </w:r>
    </w:p>
    <w:p w14:paraId="48017BDA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7BF943F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24B25366" w14:textId="499D46F8" w:rsidR="00095D79" w:rsidRPr="00EF7F9C" w:rsidRDefault="00095D79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LISTOPAD</w:t>
      </w:r>
      <w:r w:rsidRPr="00EF7F9C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EF7F9C">
        <w:rPr>
          <w:sz w:val="28"/>
          <w:szCs w:val="28"/>
          <w:u w:val="single"/>
        </w:rPr>
        <w:t xml:space="preserve"> r.  </w:t>
      </w:r>
    </w:p>
    <w:p w14:paraId="683627B9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09EE2D7" w14:textId="77777777" w:rsidR="00095D79" w:rsidRPr="00EF7F9C" w:rsidRDefault="00095D79" w:rsidP="00095D79">
      <w:pPr>
        <w:jc w:val="both"/>
        <w:rPr>
          <w:sz w:val="28"/>
          <w:szCs w:val="28"/>
        </w:rPr>
      </w:pPr>
      <w:r w:rsidRPr="00EF7F9C">
        <w:rPr>
          <w:sz w:val="28"/>
          <w:szCs w:val="28"/>
        </w:rPr>
        <w:t>Uroczysta sesja z okazji Narodowego Święta Niepodległości 11 listopada, przyznanie wyróżnień Ludzie Ziemi Pyrzyckiej 202</w:t>
      </w:r>
      <w:r>
        <w:rPr>
          <w:sz w:val="28"/>
          <w:szCs w:val="28"/>
        </w:rPr>
        <w:t>5</w:t>
      </w:r>
      <w:r w:rsidRPr="00EF7F9C">
        <w:rPr>
          <w:sz w:val="28"/>
          <w:szCs w:val="28"/>
        </w:rPr>
        <w:t xml:space="preserve">. </w:t>
      </w:r>
    </w:p>
    <w:p w14:paraId="6A710488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0CC7B89E" w14:textId="77777777" w:rsidR="00095D79" w:rsidRPr="00EF7F9C" w:rsidRDefault="00095D79" w:rsidP="00095D79">
      <w:pPr>
        <w:jc w:val="both"/>
        <w:rPr>
          <w:sz w:val="28"/>
          <w:szCs w:val="28"/>
        </w:rPr>
      </w:pPr>
    </w:p>
    <w:p w14:paraId="650230DB" w14:textId="5CAA0C2B" w:rsidR="00095D79" w:rsidRPr="00EF7F9C" w:rsidRDefault="007875DE" w:rsidP="00095D7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GRUDZIEŃ</w:t>
      </w:r>
      <w:r w:rsidR="00095D79">
        <w:rPr>
          <w:sz w:val="28"/>
          <w:szCs w:val="28"/>
          <w:u w:val="single"/>
        </w:rPr>
        <w:t xml:space="preserve"> 2025 r.</w:t>
      </w:r>
    </w:p>
    <w:p w14:paraId="201928E3" w14:textId="77777777" w:rsidR="00095D79" w:rsidRDefault="00095D79" w:rsidP="00095D79">
      <w:pPr>
        <w:jc w:val="both"/>
        <w:rPr>
          <w:sz w:val="28"/>
          <w:szCs w:val="28"/>
          <w:u w:val="single"/>
        </w:rPr>
      </w:pPr>
    </w:p>
    <w:p w14:paraId="5C478513" w14:textId="1FD81D92" w:rsidR="009B25CE" w:rsidRPr="00095D79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Podsumowanie pracy Komisji w mijającym roku. Sprawozdanie z działalności Komisji ds. Społecznych za 202</w:t>
      </w:r>
      <w:r>
        <w:rPr>
          <w:sz w:val="28"/>
          <w:szCs w:val="28"/>
        </w:rPr>
        <w:t>5</w:t>
      </w:r>
      <w:r w:rsidRPr="00095D79">
        <w:rPr>
          <w:sz w:val="28"/>
          <w:szCs w:val="28"/>
        </w:rPr>
        <w:t xml:space="preserve"> rok. </w:t>
      </w:r>
    </w:p>
    <w:p w14:paraId="3EC90BD6" w14:textId="4D6098DA" w:rsidR="009B25CE" w:rsidRPr="00095D79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>Projekt budżetu powiatu na 202</w:t>
      </w:r>
      <w:r>
        <w:rPr>
          <w:sz w:val="28"/>
          <w:szCs w:val="28"/>
        </w:rPr>
        <w:t>6</w:t>
      </w:r>
      <w:r w:rsidRPr="00095D79">
        <w:rPr>
          <w:sz w:val="28"/>
          <w:szCs w:val="28"/>
        </w:rPr>
        <w:t xml:space="preserve"> rok. </w:t>
      </w:r>
    </w:p>
    <w:p w14:paraId="41D7D3BA" w14:textId="77777777" w:rsidR="009B25CE" w:rsidRPr="00EF7F9C" w:rsidRDefault="009B25CE" w:rsidP="009B25CE">
      <w:pPr>
        <w:numPr>
          <w:ilvl w:val="0"/>
          <w:numId w:val="16"/>
        </w:numPr>
        <w:jc w:val="both"/>
        <w:rPr>
          <w:sz w:val="28"/>
          <w:szCs w:val="28"/>
        </w:rPr>
      </w:pPr>
      <w:r w:rsidRPr="00095D79">
        <w:rPr>
          <w:sz w:val="28"/>
          <w:szCs w:val="28"/>
        </w:rPr>
        <w:t xml:space="preserve">Dyskusja </w:t>
      </w:r>
      <w:r>
        <w:rPr>
          <w:sz w:val="28"/>
          <w:szCs w:val="28"/>
        </w:rPr>
        <w:t xml:space="preserve">dot. </w:t>
      </w:r>
      <w:r w:rsidRPr="00095D79">
        <w:rPr>
          <w:sz w:val="28"/>
          <w:szCs w:val="28"/>
        </w:rPr>
        <w:t>problemów zawartych w materiałach sesyjnych</w:t>
      </w:r>
      <w:r w:rsidRPr="00EF7F9C">
        <w:rPr>
          <w:sz w:val="28"/>
          <w:szCs w:val="28"/>
        </w:rPr>
        <w:t xml:space="preserve">. </w:t>
      </w:r>
    </w:p>
    <w:p w14:paraId="7E024741" w14:textId="77777777" w:rsidR="009B25CE" w:rsidRDefault="009B25CE" w:rsidP="00095D79">
      <w:pPr>
        <w:jc w:val="both"/>
        <w:rPr>
          <w:sz w:val="28"/>
          <w:szCs w:val="28"/>
          <w:u w:val="single"/>
        </w:rPr>
      </w:pPr>
    </w:p>
    <w:p w14:paraId="3CE7A23E" w14:textId="77777777" w:rsidR="009C1D35" w:rsidRDefault="009C1D35"/>
    <w:sectPr w:rsidR="009C1D35" w:rsidSect="007875DE">
      <w:footerReference w:type="even" r:id="rId7"/>
      <w:footerReference w:type="default" r:id="rId8"/>
      <w:footerReference w:type="first" r:id="rId9"/>
      <w:pgSz w:w="11906" w:h="16838"/>
      <w:pgMar w:top="709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E3966" w14:textId="77777777" w:rsidR="00C40E90" w:rsidRDefault="00C40E90">
      <w:r>
        <w:separator/>
      </w:r>
    </w:p>
  </w:endnote>
  <w:endnote w:type="continuationSeparator" w:id="0">
    <w:p w14:paraId="5132C7A3" w14:textId="77777777" w:rsidR="00C40E90" w:rsidRDefault="00C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B235" w14:textId="07B280B5" w:rsidR="005E490F" w:rsidRDefault="0000000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 w:rsidR="007875DE">
      <w:rPr>
        <w:rStyle w:val="Numerstrony"/>
        <w:rFonts w:eastAsiaTheme="majorEastAsia"/>
      </w:rPr>
      <w:fldChar w:fldCharType="separate"/>
    </w:r>
    <w:r w:rsidR="007875DE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754E50E6" w14:textId="77777777" w:rsidR="005E490F" w:rsidRDefault="005E49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6B9B" w14:textId="77777777" w:rsidR="005E490F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FFD301" w14:textId="77777777" w:rsidR="005E490F" w:rsidRDefault="005E490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8109E" w14:textId="77777777" w:rsidR="005E490F" w:rsidRDefault="00000000">
    <w:pPr>
      <w:pStyle w:val="Stopka"/>
      <w:jc w:val="center"/>
    </w:pPr>
    <w:r>
      <w:t>1</w:t>
    </w:r>
  </w:p>
  <w:p w14:paraId="2392445C" w14:textId="77777777" w:rsidR="005E490F" w:rsidRDefault="005E4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AA60" w14:textId="77777777" w:rsidR="00C40E90" w:rsidRDefault="00C40E90">
      <w:r>
        <w:separator/>
      </w:r>
    </w:p>
  </w:footnote>
  <w:footnote w:type="continuationSeparator" w:id="0">
    <w:p w14:paraId="45B53DBE" w14:textId="77777777" w:rsidR="00C40E90" w:rsidRDefault="00C4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  <w:i w:val="0"/>
        <w:iCs w:val="0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SimSun" w:hAnsi="Times New Roman" w:cs="Times New Roman"/>
        <w:b/>
        <w:bCs/>
        <w:i w:val="0"/>
        <w:sz w:val="28"/>
        <w:szCs w:val="28"/>
      </w:rPr>
    </w:lvl>
  </w:abstractNum>
  <w:abstractNum w:abstractNumId="3" w15:restartNumberingAfterBreak="0">
    <w:nsid w:val="02011EDD"/>
    <w:multiLevelType w:val="hybridMultilevel"/>
    <w:tmpl w:val="60249DE2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4F4FA7"/>
    <w:multiLevelType w:val="hybridMultilevel"/>
    <w:tmpl w:val="7EC6F462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9714E5"/>
    <w:multiLevelType w:val="hybridMultilevel"/>
    <w:tmpl w:val="84DA4914"/>
    <w:lvl w:ilvl="0" w:tplc="511E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608C"/>
    <w:multiLevelType w:val="hybridMultilevel"/>
    <w:tmpl w:val="BD9EC9E8"/>
    <w:lvl w:ilvl="0" w:tplc="66E838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094155E"/>
    <w:multiLevelType w:val="hybridMultilevel"/>
    <w:tmpl w:val="9F4470F0"/>
    <w:lvl w:ilvl="0" w:tplc="A2146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11E80C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1388D"/>
    <w:multiLevelType w:val="hybridMultilevel"/>
    <w:tmpl w:val="74EE682E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B7A52"/>
    <w:multiLevelType w:val="hybridMultilevel"/>
    <w:tmpl w:val="EA4ABE5A"/>
    <w:lvl w:ilvl="0" w:tplc="EA485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59DC"/>
    <w:multiLevelType w:val="hybridMultilevel"/>
    <w:tmpl w:val="84DA49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1E67"/>
    <w:multiLevelType w:val="hybridMultilevel"/>
    <w:tmpl w:val="C2527D3A"/>
    <w:lvl w:ilvl="0" w:tplc="66E838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3B2733A"/>
    <w:multiLevelType w:val="hybridMultilevel"/>
    <w:tmpl w:val="60249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F57A6"/>
    <w:multiLevelType w:val="hybridMultilevel"/>
    <w:tmpl w:val="65B66F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EC0470C">
      <w:start w:val="17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72A43"/>
    <w:multiLevelType w:val="hybridMultilevel"/>
    <w:tmpl w:val="208016B0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7F75A5"/>
    <w:multiLevelType w:val="hybridMultilevel"/>
    <w:tmpl w:val="3BDE0BFE"/>
    <w:lvl w:ilvl="0" w:tplc="66E8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464623">
    <w:abstractNumId w:val="14"/>
  </w:num>
  <w:num w:numId="2" w16cid:durableId="1476754869">
    <w:abstractNumId w:val="8"/>
  </w:num>
  <w:num w:numId="3" w16cid:durableId="1409690055">
    <w:abstractNumId w:val="4"/>
  </w:num>
  <w:num w:numId="4" w16cid:durableId="1644002143">
    <w:abstractNumId w:val="3"/>
  </w:num>
  <w:num w:numId="5" w16cid:durableId="781725597">
    <w:abstractNumId w:val="7"/>
  </w:num>
  <w:num w:numId="6" w16cid:durableId="1493983418">
    <w:abstractNumId w:val="15"/>
  </w:num>
  <w:num w:numId="7" w16cid:durableId="396782340">
    <w:abstractNumId w:val="6"/>
  </w:num>
  <w:num w:numId="8" w16cid:durableId="1785732845">
    <w:abstractNumId w:val="11"/>
  </w:num>
  <w:num w:numId="9" w16cid:durableId="1934779947">
    <w:abstractNumId w:val="9"/>
  </w:num>
  <w:num w:numId="10" w16cid:durableId="1001011345">
    <w:abstractNumId w:val="12"/>
  </w:num>
  <w:num w:numId="11" w16cid:durableId="21371958">
    <w:abstractNumId w:val="13"/>
  </w:num>
  <w:num w:numId="12" w16cid:durableId="1131291346">
    <w:abstractNumId w:val="2"/>
  </w:num>
  <w:num w:numId="13" w16cid:durableId="2090039519">
    <w:abstractNumId w:val="0"/>
  </w:num>
  <w:num w:numId="14" w16cid:durableId="99881025">
    <w:abstractNumId w:val="1"/>
  </w:num>
  <w:num w:numId="15" w16cid:durableId="1742484666">
    <w:abstractNumId w:val="5"/>
  </w:num>
  <w:num w:numId="16" w16cid:durableId="192230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79"/>
    <w:rsid w:val="00095D79"/>
    <w:rsid w:val="005E490F"/>
    <w:rsid w:val="00697A37"/>
    <w:rsid w:val="006A0162"/>
    <w:rsid w:val="007875DE"/>
    <w:rsid w:val="009366B7"/>
    <w:rsid w:val="009A2085"/>
    <w:rsid w:val="009B25CE"/>
    <w:rsid w:val="009C1D35"/>
    <w:rsid w:val="00A312A9"/>
    <w:rsid w:val="00C40E90"/>
    <w:rsid w:val="00C50F86"/>
    <w:rsid w:val="00C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1AAA97"/>
  <w15:chartTrackingRefBased/>
  <w15:docId w15:val="{2891BE0F-3CEE-4280-B45C-795396A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D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D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D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D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D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D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D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D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D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D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D79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95D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D7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9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Hippmann</dc:creator>
  <cp:keywords/>
  <dc:description/>
  <cp:lastModifiedBy>Marcin Hippmann</cp:lastModifiedBy>
  <cp:revision>2</cp:revision>
  <dcterms:created xsi:type="dcterms:W3CDTF">2024-10-08T07:19:00Z</dcterms:created>
  <dcterms:modified xsi:type="dcterms:W3CDTF">2024-10-28T13:43:00Z</dcterms:modified>
</cp:coreProperties>
</file>